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bookmarkStart w:id="1" w:name="_GoBack"/>
            <w:bookmarkEnd w:id="1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851696" w:rsidP="00A92B1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A92B1A">
              <w:rPr>
                <w:rFonts w:ascii="Arial" w:hAnsi="Arial" w:cs="Arial"/>
                <w:b/>
                <w:sz w:val="28"/>
                <w:szCs w:val="28"/>
              </w:rPr>
              <w:t>Gehrungs- und Kapp-Sägemaschine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314DB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ADCE13D" wp14:editId="76B999E1">
                  <wp:extent cx="2340864" cy="1751919"/>
                  <wp:effectExtent l="0" t="0" r="2540" b="127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75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3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4D57998B" wp14:editId="34AA511F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000548" wp14:editId="48D76197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C638A68" wp14:editId="21C19811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8547E9" wp14:editId="0C2493FC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65C8C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01B1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51696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37129"/>
    <w:rsid w:val="00A42541"/>
    <w:rsid w:val="00A603C5"/>
    <w:rsid w:val="00A92B1A"/>
    <w:rsid w:val="00AB05E4"/>
    <w:rsid w:val="00AE6784"/>
    <w:rsid w:val="00B363A2"/>
    <w:rsid w:val="00B3702B"/>
    <w:rsid w:val="00B8228F"/>
    <w:rsid w:val="00B840DE"/>
    <w:rsid w:val="00BA18C1"/>
    <w:rsid w:val="00BC4A22"/>
    <w:rsid w:val="00BE0419"/>
    <w:rsid w:val="00C062CA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73FC8"/>
    <w:rsid w:val="00E90415"/>
    <w:rsid w:val="00EB10B6"/>
    <w:rsid w:val="00EC6C7A"/>
    <w:rsid w:val="00ED2FF4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E603-DBFF-4C06-AA07-B2A89B22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Schoon, Kolja</cp:lastModifiedBy>
  <cp:revision>2</cp:revision>
  <cp:lastPrinted>2016-03-14T09:11:00Z</cp:lastPrinted>
  <dcterms:created xsi:type="dcterms:W3CDTF">2017-02-15T08:16:00Z</dcterms:created>
  <dcterms:modified xsi:type="dcterms:W3CDTF">2017-07-22T14:03:00Z</dcterms:modified>
</cp:coreProperties>
</file>